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>RAIFFEISEN BANKA a.d. Beograd</w:t>
      </w:r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434A4A67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4777BE">
        <w:rPr>
          <w:rFonts w:ascii="Arial" w:hAnsi="Arial" w:cs="Arial"/>
          <w:b/>
          <w:sz w:val="24"/>
          <w:szCs w:val="24"/>
          <w:lang w:val="sr-Latn-RS"/>
        </w:rPr>
        <w:t>2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Члан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се обавезује да обавезу из члана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>. овог уговора изврши у складу са правилима струке,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>под условима из овог уговора,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онкурсне документације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онуде.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Ако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не одговара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неком од елемената садржаном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r w:rsidRPr="00295CC6">
        <w:rPr>
          <w:rFonts w:ascii="Arial" w:hAnsi="Arial" w:cs="Arial"/>
          <w:color w:val="000000"/>
          <w:sz w:val="24"/>
          <w:szCs w:val="24"/>
        </w:rPr>
        <w:t>онкурсној документацији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онуди,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одговара по законским одредбама о одговорности за неиспуњење обавезе.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У случају наступања ситуације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став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има право да изврши повраћај примљене испоруке на терет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или да одбије пријем предметне испоруке ако у поступку 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 уочи недостатке на добр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који су у супротности са елементима садржаним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онкурсној документацији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онуди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295CC6">
        <w:rPr>
          <w:rFonts w:ascii="Arial" w:hAnsi="Arial" w:cs="Arial"/>
          <w:color w:val="000000"/>
          <w:sz w:val="24"/>
          <w:szCs w:val="24"/>
        </w:rPr>
        <w:t xml:space="preserve">За свако непридржавање обавеза из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говора 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има право на једнострани раскид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Члан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r w:rsidRPr="00295CC6">
        <w:rPr>
          <w:rFonts w:ascii="Arial" w:hAnsi="Arial" w:cs="Arial"/>
          <w:sz w:val="24"/>
          <w:szCs w:val="24"/>
        </w:rPr>
        <w:t xml:space="preserve">да свака уговорна страна може да откаже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r w:rsidRPr="00295CC6">
        <w:rPr>
          <w:rFonts w:ascii="Arial" w:hAnsi="Arial" w:cs="Arial"/>
          <w:sz w:val="24"/>
          <w:szCs w:val="24"/>
        </w:rPr>
        <w:t xml:space="preserve">уговор и пре истека рока на који је уговор закључен, под условом да за то постоје оправдани разлози.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</w:rPr>
        <w:t xml:space="preserve">Разлоге за отказ уговора дужна је да понуди и образложи уговорна страна која отказује уговор.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</w:rPr>
        <w:t xml:space="preserve">Уговор се отказује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r w:rsidRPr="00295CC6">
        <w:rPr>
          <w:rFonts w:ascii="Arial" w:hAnsi="Arial" w:cs="Arial"/>
          <w:sz w:val="24"/>
          <w:szCs w:val="24"/>
        </w:rPr>
        <w:t xml:space="preserve"> захтевом са образложењем разлога за отказ.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захтев за отказ уговора доставља се угов</w:t>
      </w:r>
      <w:r w:rsidRPr="00295CC6">
        <w:rPr>
          <w:rFonts w:ascii="Arial" w:hAnsi="Arial" w:cs="Arial"/>
          <w:sz w:val="24"/>
          <w:szCs w:val="24"/>
          <w:lang w:val="sr-Cyrl-CS"/>
        </w:rPr>
        <w:t>о</w:t>
      </w:r>
      <w:r w:rsidRPr="00295CC6">
        <w:rPr>
          <w:rFonts w:ascii="Arial" w:hAnsi="Arial" w:cs="Arial"/>
          <w:sz w:val="24"/>
          <w:szCs w:val="24"/>
        </w:rPr>
        <w:t>рној страни препорученом пошиљком уз повратницу.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Отказни рок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дана од дана пријема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отказа код уговорне стране </w:t>
      </w:r>
      <w:r w:rsidRPr="00295CC6">
        <w:rPr>
          <w:rFonts w:ascii="Arial" w:hAnsi="Arial" w:cs="Arial"/>
          <w:sz w:val="24"/>
          <w:szCs w:val="24"/>
        </w:rPr>
        <w:t xml:space="preserve">којој се уговор отказује.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sz w:val="24"/>
          <w:szCs w:val="24"/>
        </w:rPr>
        <w:t xml:space="preserve">За случај отказа уговора, уговорне стране су дужне да сва права и обавезе по основу уговора уреде и испуне до истека отказног рока.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Модел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представља садржину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кој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ће бити закључен са изабраним понуђачем.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Mодел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потписати.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r w:rsidRPr="00295CC6">
        <w:rPr>
          <w:rFonts w:ascii="Arial" w:hAnsi="Arial" w:cs="Arial"/>
          <w:i/>
          <w:iCs/>
        </w:rPr>
        <w:t xml:space="preserve">Модел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може бити оверен печатом</w:t>
      </w:r>
      <w:r w:rsidRPr="00295CC6">
        <w:rPr>
          <w:rFonts w:ascii="Arial" w:hAnsi="Arial" w:cs="Arial"/>
        </w:rPr>
        <w:t>.</w:t>
      </w:r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933C2" w14:textId="77777777" w:rsidR="007E72E5" w:rsidRDefault="007E72E5" w:rsidP="00EF5384">
      <w:pPr>
        <w:spacing w:after="0" w:line="240" w:lineRule="auto"/>
      </w:pPr>
      <w:r>
        <w:separator/>
      </w:r>
    </w:p>
  </w:endnote>
  <w:endnote w:type="continuationSeparator" w:id="0">
    <w:p w14:paraId="14C17BD8" w14:textId="77777777" w:rsidR="007E72E5" w:rsidRDefault="007E72E5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7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54D07" w14:textId="77777777" w:rsidR="007E72E5" w:rsidRDefault="007E72E5" w:rsidP="00EF5384">
      <w:pPr>
        <w:spacing w:after="0" w:line="240" w:lineRule="auto"/>
      </w:pPr>
      <w:r>
        <w:separator/>
      </w:r>
    </w:p>
  </w:footnote>
  <w:footnote w:type="continuationSeparator" w:id="0">
    <w:p w14:paraId="3E3CFA55" w14:textId="77777777" w:rsidR="007E72E5" w:rsidRDefault="007E72E5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65A7E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0ECB3-4267-43EF-A1AA-4CD87E64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2024-02-06T12:42:00Z</dcterms:created>
  <dcterms:modified xsi:type="dcterms:W3CDTF">2024-02-06T12:42:00Z</dcterms:modified>
</cp:coreProperties>
</file>